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1D" w:rsidRDefault="00DF2B1D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проект</w:t>
      </w:r>
    </w:p>
    <w:p w:rsidR="00A060E5" w:rsidRPr="00A060E5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A060E5" w:rsidRPr="00A060E5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D3A">
        <w:rPr>
          <w:rFonts w:ascii="Times New Roman" w:hAnsi="Times New Roman" w:cs="Times New Roman"/>
          <w:sz w:val="24"/>
          <w:szCs w:val="24"/>
        </w:rPr>
        <w:t>УСПЕНСКОГО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060E5" w:rsidRPr="00A060E5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A060E5" w:rsidRPr="00A060E5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0E5" w:rsidRPr="00A060E5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>РЕШЕНИЕ</w:t>
      </w:r>
    </w:p>
    <w:p w:rsidR="00A060E5" w:rsidRPr="00A060E5" w:rsidRDefault="00A060E5" w:rsidP="00A0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0E5" w:rsidRPr="00A060E5" w:rsidRDefault="00A060E5" w:rsidP="00A0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0E5" w:rsidRPr="00A060E5" w:rsidRDefault="00A060E5" w:rsidP="00A0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A060E5">
        <w:rPr>
          <w:rFonts w:ascii="Times New Roman" w:hAnsi="Times New Roman" w:cs="Times New Roman"/>
          <w:sz w:val="24"/>
          <w:szCs w:val="24"/>
        </w:rPr>
        <w:t xml:space="preserve"> декабря 2023 года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№</w:t>
      </w:r>
    </w:p>
    <w:p w:rsidR="00A060E5" w:rsidRDefault="00A060E5" w:rsidP="00A060E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0E5" w:rsidRPr="00A060E5" w:rsidRDefault="00A060E5" w:rsidP="002E174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1748" w:rsidRDefault="00A060E5" w:rsidP="002E1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60E5">
        <w:rPr>
          <w:rFonts w:ascii="Times New Roman" w:eastAsia="Times New Roman" w:hAnsi="Times New Roman" w:cs="Times New Roman"/>
          <w:sz w:val="24"/>
          <w:szCs w:val="24"/>
        </w:rPr>
        <w:t>О   внесении   изменений и дополнений  в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 Собрания депутатов  </w:t>
      </w:r>
    </w:p>
    <w:p w:rsidR="00A060E5" w:rsidRPr="002E1748" w:rsidRDefault="00AD1D3A" w:rsidP="003813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Успенского</w:t>
      </w:r>
      <w:r w:rsid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 Касторенского района  от</w:t>
      </w:r>
      <w:r w:rsidR="002E17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134C">
        <w:rPr>
          <w:rFonts w:ascii="Times New Roman" w:eastAsia="Times New Roman" w:hAnsi="Times New Roman" w:cs="Times New Roman"/>
          <w:sz w:val="24"/>
          <w:szCs w:val="24"/>
        </w:rPr>
        <w:t>29.10.2020</w:t>
      </w:r>
      <w:r w:rsidR="002E1748" w:rsidRPr="00A060E5">
        <w:rPr>
          <w:rFonts w:ascii="Times New Roman" w:eastAsia="Times New Roman" w:hAnsi="Times New Roman" w:cs="Times New Roman"/>
          <w:sz w:val="24"/>
          <w:szCs w:val="24"/>
        </w:rPr>
        <w:t xml:space="preserve"> г. №2</w:t>
      </w:r>
      <w:r w:rsidR="002E1748">
        <w:rPr>
          <w:rFonts w:ascii="Times New Roman" w:eastAsia="Times New Roman" w:hAnsi="Times New Roman" w:cs="Times New Roman"/>
          <w:sz w:val="24"/>
          <w:szCs w:val="24"/>
        </w:rPr>
        <w:t>1  «</w:t>
      </w:r>
      <w:r w:rsidR="002E1748" w:rsidRPr="002E174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060E5" w:rsidRPr="002E1748">
        <w:rPr>
          <w:rFonts w:ascii="Times New Roman" w:hAnsi="Times New Roman" w:cs="Times New Roman"/>
        </w:rPr>
        <w:t xml:space="preserve"> размерах  и  условиях оплаты труда выборного должностного лица органа местного самоуправления - Главы </w:t>
      </w:r>
      <w:r>
        <w:rPr>
          <w:rFonts w:ascii="Times New Roman" w:hAnsi="Times New Roman" w:cs="Times New Roman"/>
        </w:rPr>
        <w:t>Успенского</w:t>
      </w:r>
      <w:r w:rsidR="00A060E5" w:rsidRPr="002E1748">
        <w:rPr>
          <w:rFonts w:ascii="Times New Roman" w:hAnsi="Times New Roman" w:cs="Times New Roman"/>
        </w:rPr>
        <w:t xml:space="preserve"> сельсовета  Касторенского района</w:t>
      </w:r>
      <w:r w:rsidR="0038134C">
        <w:rPr>
          <w:rFonts w:ascii="Times New Roman" w:hAnsi="Times New Roman" w:cs="Times New Roman"/>
        </w:rPr>
        <w:t>»</w:t>
      </w:r>
    </w:p>
    <w:p w:rsidR="00DE48DE" w:rsidRDefault="00DE48DE" w:rsidP="002E1748">
      <w:pPr>
        <w:ind w:right="-10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2454F" w:rsidRPr="00A060E5" w:rsidRDefault="0012454F" w:rsidP="00124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proofErr w:type="gramStart"/>
      <w:r w:rsidRPr="001245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со </w:t>
      </w:r>
      <w:r w:rsidRPr="001245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татьей  134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124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="00DE48DE" w:rsidRPr="001245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="00DE48DE" w:rsidRPr="0012454F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образовательных в соответствии с Уставом Курской области, оплаты труда которых осуществляется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A060E5">
        <w:rPr>
          <w:rFonts w:ascii="Times New Roman" w:eastAsia="Times New Roman" w:hAnsi="Times New Roman" w:cs="Times New Roman"/>
          <w:sz w:val="24"/>
          <w:szCs w:val="24"/>
        </w:rPr>
        <w:t>от 29.12.2007г №596»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AD1D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Успенский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Касторенского  района Курской</w:t>
      </w:r>
      <w:proofErr w:type="gram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Собрание депутатов </w:t>
      </w:r>
      <w:r w:rsidR="00AD1D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Успенского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сельсовета Касторенского  района  РЕШИЛО:</w:t>
      </w:r>
    </w:p>
    <w:p w:rsidR="00F41B9E" w:rsidRDefault="0012454F" w:rsidP="00F41B9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41B9E">
        <w:rPr>
          <w:rFonts w:ascii="Times New Roman" w:eastAsia="Times New Roman" w:hAnsi="Times New Roman" w:cs="Times New Roman"/>
          <w:sz w:val="24"/>
          <w:szCs w:val="24"/>
        </w:rPr>
        <w:t xml:space="preserve">           1. </w:t>
      </w:r>
      <w:r w:rsidR="00F41B9E" w:rsidRPr="00F41B9E">
        <w:rPr>
          <w:rFonts w:ascii="Times New Roman" w:hAnsi="Times New Roman" w:cs="Times New Roman"/>
          <w:sz w:val="24"/>
          <w:szCs w:val="24"/>
        </w:rPr>
        <w:t>Приложение №</w:t>
      </w:r>
      <w:r w:rsidR="00F41B9E">
        <w:rPr>
          <w:rFonts w:ascii="Times New Roman" w:hAnsi="Times New Roman" w:cs="Times New Roman"/>
          <w:sz w:val="24"/>
          <w:szCs w:val="24"/>
        </w:rPr>
        <w:t xml:space="preserve"> 1</w:t>
      </w:r>
      <w:r w:rsidR="00F41B9E" w:rsidRPr="00F41B9E">
        <w:rPr>
          <w:rFonts w:ascii="Times New Roman" w:hAnsi="Times New Roman" w:cs="Times New Roman"/>
          <w:sz w:val="24"/>
          <w:szCs w:val="24"/>
        </w:rPr>
        <w:t xml:space="preserve">  к Положению об оплате труда   выборных должностных лиц  - Главы</w:t>
      </w:r>
      <w:r w:rsidR="00F41B9E">
        <w:rPr>
          <w:rFonts w:ascii="Times New Roman" w:hAnsi="Times New Roman" w:cs="Times New Roman"/>
          <w:sz w:val="24"/>
          <w:szCs w:val="24"/>
        </w:rPr>
        <w:t xml:space="preserve"> </w:t>
      </w:r>
      <w:r w:rsidR="00F41B9E" w:rsidRPr="00F41B9E">
        <w:rPr>
          <w:rFonts w:ascii="Times New Roman" w:hAnsi="Times New Roman" w:cs="Times New Roman"/>
          <w:sz w:val="24"/>
          <w:szCs w:val="24"/>
        </w:rPr>
        <w:t xml:space="preserve"> </w:t>
      </w:r>
      <w:r w:rsidR="00AD1D3A">
        <w:rPr>
          <w:rFonts w:ascii="Times New Roman" w:hAnsi="Times New Roman" w:cs="Times New Roman"/>
          <w:sz w:val="24"/>
          <w:szCs w:val="24"/>
        </w:rPr>
        <w:t>Успенского</w:t>
      </w:r>
      <w:r w:rsidR="00F41B9E" w:rsidRPr="00F41B9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8134C">
        <w:rPr>
          <w:rFonts w:ascii="Times New Roman" w:hAnsi="Times New Roman" w:cs="Times New Roman"/>
          <w:sz w:val="24"/>
          <w:szCs w:val="24"/>
        </w:rPr>
        <w:t>а</w:t>
      </w:r>
      <w:r w:rsidR="00F41B9E">
        <w:rPr>
          <w:rFonts w:ascii="Times New Roman" w:hAnsi="Times New Roman" w:cs="Times New Roman"/>
          <w:sz w:val="24"/>
          <w:szCs w:val="24"/>
        </w:rPr>
        <w:t xml:space="preserve"> </w:t>
      </w:r>
      <w:r w:rsidR="00F41B9E" w:rsidRPr="00F41B9E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F41B9E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F41B9E" w:rsidRPr="00F41B9E">
        <w:rPr>
          <w:rFonts w:ascii="Times New Roman" w:hAnsi="Times New Roman" w:cs="Times New Roman"/>
          <w:sz w:val="24"/>
          <w:szCs w:val="24"/>
        </w:rPr>
        <w:t xml:space="preserve"> </w:t>
      </w:r>
      <w:r w:rsidR="00F4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решением  Собрания депутатов  </w:t>
      </w:r>
      <w:r w:rsidR="00AD1D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Успенского</w:t>
      </w:r>
      <w:r w:rsidR="00F41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 Касторенского района  от </w:t>
      </w:r>
      <w:r w:rsidR="0038134C">
        <w:rPr>
          <w:rFonts w:ascii="Times New Roman" w:eastAsia="Times New Roman" w:hAnsi="Times New Roman" w:cs="Times New Roman"/>
          <w:sz w:val="24"/>
          <w:szCs w:val="24"/>
        </w:rPr>
        <w:t>29.10.2020</w:t>
      </w:r>
      <w:r w:rsidR="00F41B9E" w:rsidRPr="00A060E5">
        <w:rPr>
          <w:rFonts w:ascii="Times New Roman" w:eastAsia="Times New Roman" w:hAnsi="Times New Roman" w:cs="Times New Roman"/>
          <w:sz w:val="24"/>
          <w:szCs w:val="24"/>
        </w:rPr>
        <w:t xml:space="preserve"> г. №2</w:t>
      </w:r>
      <w:r w:rsidR="00F41B9E">
        <w:rPr>
          <w:rFonts w:ascii="Times New Roman" w:eastAsia="Times New Roman" w:hAnsi="Times New Roman" w:cs="Times New Roman"/>
          <w:sz w:val="24"/>
          <w:szCs w:val="24"/>
        </w:rPr>
        <w:t>1  «</w:t>
      </w:r>
      <w:r w:rsidR="00F41B9E" w:rsidRPr="002E174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134C">
        <w:rPr>
          <w:rFonts w:ascii="Times New Roman" w:hAnsi="Times New Roman" w:cs="Times New Roman"/>
        </w:rPr>
        <w:t>б утверждении Положения об оплате труда Главы Администрации Успенского сельсовета Касторенского района Курской области</w:t>
      </w:r>
      <w:r w:rsidR="00F41B9E">
        <w:rPr>
          <w:rFonts w:ascii="Times New Roman" w:hAnsi="Times New Roman" w:cs="Times New Roman"/>
        </w:rPr>
        <w:t>» изложить в новой редакции:</w:t>
      </w:r>
    </w:p>
    <w:p w:rsidR="00F41B9E" w:rsidRPr="00F41B9E" w:rsidRDefault="00F41B9E" w:rsidP="00F41B9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«Размер денежного вознаграждения Главы </w:t>
      </w:r>
      <w:r w:rsidR="00AD1D3A">
        <w:rPr>
          <w:rFonts w:ascii="Times New Roman" w:hAnsi="Times New Roman" w:cs="Times New Roman"/>
          <w:sz w:val="24"/>
          <w:szCs w:val="24"/>
        </w:rPr>
        <w:t>Успенского</w:t>
      </w:r>
      <w:r w:rsidRPr="00F41B9E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B9E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DD557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3"/>
        <w:gridCol w:w="4361"/>
      </w:tblGrid>
      <w:tr w:rsidR="00F41B9E" w:rsidRPr="00F41B9E" w:rsidTr="0038134C">
        <w:trPr>
          <w:trHeight w:val="70"/>
        </w:trPr>
        <w:tc>
          <w:tcPr>
            <w:tcW w:w="4623" w:type="dxa"/>
          </w:tcPr>
          <w:p w:rsidR="00F41B9E" w:rsidRPr="00F41B9E" w:rsidRDefault="00F41B9E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1" w:type="dxa"/>
          </w:tcPr>
          <w:p w:rsidR="00F41B9E" w:rsidRPr="00F41B9E" w:rsidRDefault="00F41B9E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</w:t>
            </w:r>
          </w:p>
          <w:p w:rsidR="00F41B9E" w:rsidRPr="00F41B9E" w:rsidRDefault="00F41B9E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F41B9E" w:rsidRPr="00F41B9E" w:rsidTr="00635966">
        <w:tc>
          <w:tcPr>
            <w:tcW w:w="4623" w:type="dxa"/>
          </w:tcPr>
          <w:p w:rsidR="00F41B9E" w:rsidRPr="00F41B9E" w:rsidRDefault="00F41B9E" w:rsidP="00F41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D1D3A"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Касторенского района</w:t>
            </w:r>
          </w:p>
        </w:tc>
        <w:tc>
          <w:tcPr>
            <w:tcW w:w="4361" w:type="dxa"/>
          </w:tcPr>
          <w:p w:rsidR="00F41B9E" w:rsidRPr="00DF2B1D" w:rsidRDefault="007F79B4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25306</w:t>
            </w:r>
            <w:r w:rsidR="00F41B9E" w:rsidRPr="00DF2B1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41B9E" w:rsidRPr="00F41B9E" w:rsidRDefault="00F41B9E" w:rsidP="00F41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B9E" w:rsidRPr="00F41B9E" w:rsidRDefault="00F41B9E" w:rsidP="00F41B9E">
      <w:pPr>
        <w:autoSpaceDE w:val="0"/>
        <w:autoSpaceDN w:val="0"/>
        <w:adjustRightInd w:val="0"/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F41B9E" w:rsidRPr="00A060E5" w:rsidRDefault="00F41B9E" w:rsidP="00F4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2.  Настоящее решение вступает в силу со дня его подписания и распространяется на правоотношения с 1 декабря 2023 года.</w:t>
      </w:r>
    </w:p>
    <w:p w:rsidR="00F41B9E" w:rsidRPr="00A060E5" w:rsidRDefault="00F41B9E" w:rsidP="00F4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9E" w:rsidRPr="00A060E5" w:rsidRDefault="00F41B9E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F41B9E" w:rsidRPr="00A060E5" w:rsidRDefault="00AD1D3A" w:rsidP="00F41B9E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Успенского</w:t>
      </w:r>
      <w:r w:rsidR="00F41B9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41B9E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F41B9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Т.А. Хлынина</w:t>
      </w:r>
      <w:r w:rsidR="00F41B9E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F41B9E" w:rsidRPr="00A060E5" w:rsidRDefault="00F41B9E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9E" w:rsidRDefault="00F41B9E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41B9E" w:rsidRPr="00A060E5" w:rsidRDefault="00AD1D3A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Успенского</w:t>
      </w:r>
      <w:r w:rsidR="00F41B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1B9E" w:rsidRPr="00A060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1B9E" w:rsidRPr="00A060E5">
        <w:rPr>
          <w:rFonts w:ascii="Times New Roman" w:hAnsi="Times New Roman" w:cs="Times New Roman"/>
          <w:sz w:val="24"/>
          <w:szCs w:val="24"/>
        </w:rPr>
        <w:t xml:space="preserve">сельсовета         </w:t>
      </w:r>
      <w:r w:rsidR="00F41B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Г.Д. Обухова</w:t>
      </w:r>
      <w:r w:rsidR="00F41B9E" w:rsidRPr="00A060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1B9E" w:rsidRPr="00A060E5" w:rsidRDefault="00F41B9E" w:rsidP="00F41B9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9E" w:rsidRPr="00A060E5" w:rsidRDefault="00F41B9E" w:rsidP="00F41B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0E5" w:rsidRPr="00F60422" w:rsidRDefault="00A060E5" w:rsidP="00F60422">
      <w:pPr>
        <w:ind w:right="-105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B39DE" w:rsidRPr="00A060E5" w:rsidRDefault="000B39DE">
      <w:pPr>
        <w:rPr>
          <w:sz w:val="24"/>
          <w:szCs w:val="24"/>
        </w:rPr>
      </w:pPr>
    </w:p>
    <w:sectPr w:rsidR="000B39DE" w:rsidRPr="00A060E5" w:rsidSect="00A060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10E"/>
    <w:multiLevelType w:val="hybridMultilevel"/>
    <w:tmpl w:val="24BC929A"/>
    <w:lvl w:ilvl="0" w:tplc="E82C5C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0E5"/>
    <w:rsid w:val="000B39DE"/>
    <w:rsid w:val="0012454F"/>
    <w:rsid w:val="002E1748"/>
    <w:rsid w:val="0038134C"/>
    <w:rsid w:val="00500C9C"/>
    <w:rsid w:val="007F79B4"/>
    <w:rsid w:val="00A060E5"/>
    <w:rsid w:val="00A84940"/>
    <w:rsid w:val="00AD1D3A"/>
    <w:rsid w:val="00AF6B8E"/>
    <w:rsid w:val="00D71C78"/>
    <w:rsid w:val="00DD5572"/>
    <w:rsid w:val="00DE48DE"/>
    <w:rsid w:val="00DF2B1D"/>
    <w:rsid w:val="00E559E3"/>
    <w:rsid w:val="00F41B9E"/>
    <w:rsid w:val="00F6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9CC3-F49D-4AB0-B44C-004E63D2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2023-12-23T14:25:00Z</dcterms:created>
  <dcterms:modified xsi:type="dcterms:W3CDTF">2024-01-09T05:44:00Z</dcterms:modified>
</cp:coreProperties>
</file>